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8F" w:rsidRPr="00B15A4F" w:rsidRDefault="00A2731B">
      <w:pPr>
        <w:rPr>
          <w:rFonts w:ascii="Times New Roman" w:hAnsi="Times New Roman" w:cs="Times New Roman"/>
          <w:sz w:val="24"/>
          <w:szCs w:val="24"/>
        </w:rPr>
      </w:pPr>
      <w:r w:rsidRPr="00B15A4F">
        <w:rPr>
          <w:rFonts w:ascii="Times New Roman" w:hAnsi="Times New Roman" w:cs="Times New Roman"/>
          <w:sz w:val="24"/>
          <w:szCs w:val="24"/>
        </w:rPr>
        <w:t>Письмо №</w:t>
      </w:r>
      <w:r w:rsidR="003A78B8" w:rsidRPr="00B15A4F">
        <w:rPr>
          <w:rFonts w:ascii="Times New Roman" w:hAnsi="Times New Roman" w:cs="Times New Roman"/>
          <w:sz w:val="24"/>
          <w:szCs w:val="24"/>
        </w:rPr>
        <w:t>68</w:t>
      </w:r>
      <w:r w:rsidR="00A26366" w:rsidRPr="00B15A4F">
        <w:rPr>
          <w:rFonts w:ascii="Times New Roman" w:hAnsi="Times New Roman" w:cs="Times New Roman"/>
          <w:sz w:val="24"/>
          <w:szCs w:val="24"/>
        </w:rPr>
        <w:t>5</w:t>
      </w:r>
      <w:r w:rsidR="00056FB1" w:rsidRPr="00B15A4F">
        <w:rPr>
          <w:rFonts w:ascii="Times New Roman" w:hAnsi="Times New Roman" w:cs="Times New Roman"/>
          <w:sz w:val="24"/>
          <w:szCs w:val="24"/>
        </w:rPr>
        <w:t xml:space="preserve"> </w:t>
      </w:r>
      <w:r w:rsidRPr="00B15A4F">
        <w:rPr>
          <w:rFonts w:ascii="Times New Roman" w:hAnsi="Times New Roman" w:cs="Times New Roman"/>
          <w:sz w:val="24"/>
          <w:szCs w:val="24"/>
        </w:rPr>
        <w:t xml:space="preserve">от </w:t>
      </w:r>
      <w:r w:rsidR="003A78B8" w:rsidRPr="00B15A4F">
        <w:rPr>
          <w:rFonts w:ascii="Times New Roman" w:hAnsi="Times New Roman" w:cs="Times New Roman"/>
          <w:sz w:val="24"/>
          <w:szCs w:val="24"/>
        </w:rPr>
        <w:t>17 июля</w:t>
      </w:r>
      <w:r w:rsidRPr="00B15A4F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A26366" w:rsidRPr="00B15A4F" w:rsidRDefault="00A26366" w:rsidP="00B15A4F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15A4F">
        <w:rPr>
          <w:rFonts w:ascii="Times New Roman" w:hAnsi="Times New Roman" w:cs="Times New Roman"/>
          <w:b/>
          <w:sz w:val="24"/>
          <w:szCs w:val="24"/>
        </w:rPr>
        <w:t>О подготовке к запуску модуля «Зачисление в ОО» АИС «Контингент»</w:t>
      </w:r>
      <w:bookmarkEnd w:id="0"/>
    </w:p>
    <w:p w:rsidR="00A2731B" w:rsidRPr="00B15A4F" w:rsidRDefault="00A2731B" w:rsidP="003A78B8">
      <w:pPr>
        <w:shd w:val="clear" w:color="auto" w:fill="FFFFFF"/>
        <w:spacing w:before="15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A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Руководителям ОО</w:t>
      </w:r>
    </w:p>
    <w:p w:rsidR="005B27C3" w:rsidRPr="00B15A4F" w:rsidRDefault="005B27C3" w:rsidP="005B27C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366" w:rsidRPr="00B15A4F" w:rsidRDefault="003A78B8" w:rsidP="00B15A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A4F">
        <w:rPr>
          <w:rFonts w:ascii="Times New Roman" w:hAnsi="Times New Roman" w:cs="Times New Roman"/>
          <w:sz w:val="24"/>
          <w:szCs w:val="24"/>
        </w:rPr>
        <w:t>В соответствии с письмом Министерства образования и науки РД № 06-5</w:t>
      </w:r>
      <w:r w:rsidR="00A26366" w:rsidRPr="00B15A4F">
        <w:rPr>
          <w:rFonts w:ascii="Times New Roman" w:hAnsi="Times New Roman" w:cs="Times New Roman"/>
          <w:sz w:val="24"/>
          <w:szCs w:val="24"/>
        </w:rPr>
        <w:t>305</w:t>
      </w:r>
      <w:r w:rsidRPr="00B15A4F">
        <w:rPr>
          <w:rFonts w:ascii="Times New Roman" w:hAnsi="Times New Roman" w:cs="Times New Roman"/>
          <w:sz w:val="24"/>
          <w:szCs w:val="24"/>
        </w:rPr>
        <w:t xml:space="preserve">/10-18/20 от </w:t>
      </w:r>
      <w:r w:rsidR="00A26366" w:rsidRPr="00B15A4F">
        <w:rPr>
          <w:rFonts w:ascii="Times New Roman" w:hAnsi="Times New Roman" w:cs="Times New Roman"/>
          <w:sz w:val="24"/>
          <w:szCs w:val="24"/>
        </w:rPr>
        <w:t>03</w:t>
      </w:r>
      <w:r w:rsidRPr="00B15A4F">
        <w:rPr>
          <w:rFonts w:ascii="Times New Roman" w:hAnsi="Times New Roman" w:cs="Times New Roman"/>
          <w:sz w:val="24"/>
          <w:szCs w:val="24"/>
        </w:rPr>
        <w:t xml:space="preserve">.07.20г. </w:t>
      </w:r>
      <w:r w:rsidR="00A26366" w:rsidRPr="00B15A4F">
        <w:rPr>
          <w:rFonts w:ascii="Times New Roman" w:hAnsi="Times New Roman" w:cs="Times New Roman"/>
          <w:sz w:val="24"/>
          <w:szCs w:val="24"/>
        </w:rPr>
        <w:t>в</w:t>
      </w:r>
      <w:r w:rsidR="00A26366" w:rsidRPr="00B15A4F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A26366" w:rsidRPr="00B15A4F">
        <w:rPr>
          <w:rFonts w:ascii="Times New Roman" w:hAnsi="Times New Roman" w:cs="Times New Roman"/>
          <w:sz w:val="24"/>
          <w:szCs w:val="24"/>
        </w:rPr>
        <w:t>МКУ «Управление образования» Сергокалинского района информирует о том, что началась</w:t>
      </w:r>
      <w:r w:rsidR="00A26366" w:rsidRPr="00B15A4F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A26366" w:rsidRPr="00B15A4F">
        <w:rPr>
          <w:rFonts w:ascii="Times New Roman" w:hAnsi="Times New Roman" w:cs="Times New Roman"/>
          <w:sz w:val="24"/>
          <w:szCs w:val="24"/>
        </w:rPr>
        <w:t>а</w:t>
      </w:r>
      <w:r w:rsidR="00A26366" w:rsidRPr="00B15A4F">
        <w:rPr>
          <w:rFonts w:ascii="Times New Roman" w:hAnsi="Times New Roman" w:cs="Times New Roman"/>
          <w:sz w:val="24"/>
          <w:szCs w:val="24"/>
        </w:rPr>
        <w:t xml:space="preserve"> к запуску модуля «Зачисление в ОО» автоматизированной информационной системы «Контингент»</w:t>
      </w:r>
      <w:r w:rsidR="00B15A4F" w:rsidRPr="00B15A4F">
        <w:rPr>
          <w:rFonts w:ascii="Times New Roman" w:hAnsi="Times New Roman" w:cs="Times New Roman"/>
          <w:sz w:val="24"/>
          <w:szCs w:val="24"/>
        </w:rPr>
        <w:t>,</w:t>
      </w:r>
      <w:r w:rsidR="00B15A4F" w:rsidRPr="00B15A4F">
        <w:rPr>
          <w:sz w:val="24"/>
          <w:szCs w:val="24"/>
        </w:rPr>
        <w:t xml:space="preserve"> </w:t>
      </w:r>
      <w:r w:rsidR="00B15A4F" w:rsidRPr="00B15A4F">
        <w:rPr>
          <w:rFonts w:ascii="Times New Roman" w:hAnsi="Times New Roman" w:cs="Times New Roman"/>
          <w:sz w:val="24"/>
          <w:szCs w:val="24"/>
        </w:rPr>
        <w:t>предназначенной для автоматизации процесса комплектования образовательной организации.</w:t>
      </w:r>
    </w:p>
    <w:p w:rsidR="00B15A4F" w:rsidRPr="00B15A4F" w:rsidRDefault="00A26366" w:rsidP="00A263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A4F">
        <w:rPr>
          <w:rFonts w:ascii="Times New Roman" w:hAnsi="Times New Roman" w:cs="Times New Roman"/>
          <w:sz w:val="24"/>
          <w:szCs w:val="24"/>
        </w:rPr>
        <w:t xml:space="preserve">Вам необходимо определить </w:t>
      </w:r>
      <w:r w:rsidR="00B15A4F" w:rsidRPr="00B15A4F">
        <w:rPr>
          <w:rFonts w:ascii="Times New Roman" w:hAnsi="Times New Roman" w:cs="Times New Roman"/>
          <w:sz w:val="24"/>
          <w:szCs w:val="24"/>
        </w:rPr>
        <w:t>пользователя с ролью «Сотрудник ОО»</w:t>
      </w:r>
      <w:r w:rsidRPr="00B15A4F">
        <w:rPr>
          <w:rFonts w:ascii="Times New Roman" w:hAnsi="Times New Roman" w:cs="Times New Roman"/>
          <w:sz w:val="24"/>
          <w:szCs w:val="24"/>
        </w:rPr>
        <w:t>, которое будет работать в системе АИС «Контингент»</w:t>
      </w:r>
      <w:r w:rsidR="00B15A4F" w:rsidRPr="00B15A4F">
        <w:rPr>
          <w:rFonts w:ascii="Times New Roman" w:hAnsi="Times New Roman" w:cs="Times New Roman"/>
          <w:sz w:val="24"/>
          <w:szCs w:val="24"/>
        </w:rPr>
        <w:t>.</w:t>
      </w:r>
    </w:p>
    <w:p w:rsidR="00B15A4F" w:rsidRPr="00B15A4F" w:rsidRDefault="00B15A4F" w:rsidP="00B15A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A4F">
        <w:rPr>
          <w:rFonts w:ascii="Times New Roman" w:hAnsi="Times New Roman" w:cs="Times New Roman"/>
          <w:sz w:val="24"/>
          <w:szCs w:val="24"/>
        </w:rPr>
        <w:t>Автоматизация процесса зачисления в образовательную организацию производится в соответствии с действующими в РФ</w:t>
      </w:r>
      <w:r w:rsidRPr="00B15A4F">
        <w:rPr>
          <w:rFonts w:ascii="Times New Roman" w:hAnsi="Times New Roman" w:cs="Times New Roman"/>
          <w:sz w:val="24"/>
          <w:szCs w:val="24"/>
        </w:rPr>
        <w:t>.</w:t>
      </w:r>
    </w:p>
    <w:p w:rsidR="00B15A4F" w:rsidRPr="00B15A4F" w:rsidRDefault="00B15A4F" w:rsidP="00B15A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A4F">
        <w:rPr>
          <w:rFonts w:ascii="Times New Roman" w:hAnsi="Times New Roman" w:cs="Times New Roman"/>
          <w:sz w:val="24"/>
          <w:szCs w:val="24"/>
        </w:rPr>
        <w:t>Автоматизируются следующие функции:</w:t>
      </w:r>
    </w:p>
    <w:p w:rsidR="00B15A4F" w:rsidRPr="00B15A4F" w:rsidRDefault="00B15A4F" w:rsidP="00B15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A4F">
        <w:rPr>
          <w:rFonts w:ascii="Times New Roman" w:hAnsi="Times New Roman" w:cs="Times New Roman"/>
          <w:sz w:val="24"/>
          <w:szCs w:val="24"/>
        </w:rPr>
        <w:t xml:space="preserve">• первичная работа с заявлениями; </w:t>
      </w:r>
    </w:p>
    <w:p w:rsidR="00B15A4F" w:rsidRPr="00B15A4F" w:rsidRDefault="00B15A4F" w:rsidP="00B15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A4F">
        <w:rPr>
          <w:rFonts w:ascii="Times New Roman" w:hAnsi="Times New Roman" w:cs="Times New Roman"/>
          <w:sz w:val="24"/>
          <w:szCs w:val="24"/>
        </w:rPr>
        <w:t xml:space="preserve">• автоматический поиск данных ребёнка в Системе, заполнение соответствующих разделов заявления, если такие данные были найдены; </w:t>
      </w:r>
    </w:p>
    <w:p w:rsidR="00B15A4F" w:rsidRPr="00B15A4F" w:rsidRDefault="00B15A4F" w:rsidP="00B15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A4F">
        <w:rPr>
          <w:rFonts w:ascii="Times New Roman" w:hAnsi="Times New Roman" w:cs="Times New Roman"/>
          <w:sz w:val="24"/>
          <w:szCs w:val="24"/>
        </w:rPr>
        <w:t xml:space="preserve">• автоматический поиск дубликатов заявления; </w:t>
      </w:r>
    </w:p>
    <w:p w:rsidR="00B15A4F" w:rsidRPr="00B15A4F" w:rsidRDefault="00B15A4F" w:rsidP="00B15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A4F">
        <w:rPr>
          <w:rFonts w:ascii="Times New Roman" w:hAnsi="Times New Roman" w:cs="Times New Roman"/>
          <w:sz w:val="24"/>
          <w:szCs w:val="24"/>
        </w:rPr>
        <w:t xml:space="preserve">• автоматическое уведомление заявителей при изменении статуса поданного заявления; </w:t>
      </w:r>
    </w:p>
    <w:p w:rsidR="00B15A4F" w:rsidRPr="00B15A4F" w:rsidRDefault="00B15A4F" w:rsidP="00B15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A4F">
        <w:rPr>
          <w:rFonts w:ascii="Times New Roman" w:hAnsi="Times New Roman" w:cs="Times New Roman"/>
          <w:sz w:val="24"/>
          <w:szCs w:val="24"/>
        </w:rPr>
        <w:t xml:space="preserve">• формирование отчётов по ходу приёма заявлений; </w:t>
      </w:r>
    </w:p>
    <w:p w:rsidR="00B15A4F" w:rsidRPr="00B15A4F" w:rsidRDefault="00B15A4F" w:rsidP="00B15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A4F">
        <w:rPr>
          <w:rFonts w:ascii="Times New Roman" w:hAnsi="Times New Roman" w:cs="Times New Roman"/>
          <w:sz w:val="24"/>
          <w:szCs w:val="24"/>
        </w:rPr>
        <w:t xml:space="preserve">• привязка организаций к образовательной территории; </w:t>
      </w:r>
    </w:p>
    <w:p w:rsidR="00B15A4F" w:rsidRPr="00B15A4F" w:rsidRDefault="00B15A4F" w:rsidP="00B15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A4F">
        <w:rPr>
          <w:rFonts w:ascii="Times New Roman" w:hAnsi="Times New Roman" w:cs="Times New Roman"/>
          <w:sz w:val="24"/>
          <w:szCs w:val="24"/>
        </w:rPr>
        <w:t xml:space="preserve">• привязка адресов граждан к образовательной территории;  </w:t>
      </w:r>
    </w:p>
    <w:p w:rsidR="00B15A4F" w:rsidRDefault="00B15A4F" w:rsidP="00B15A4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5A4F">
        <w:rPr>
          <w:rFonts w:ascii="Times New Roman" w:hAnsi="Times New Roman" w:cs="Times New Roman"/>
          <w:sz w:val="24"/>
          <w:szCs w:val="24"/>
        </w:rPr>
        <w:t xml:space="preserve">• работа с заявлениями, поступившими в образовательную организацию; </w:t>
      </w:r>
    </w:p>
    <w:p w:rsidR="00B15A4F" w:rsidRPr="00B15A4F" w:rsidRDefault="00B15A4F" w:rsidP="00B15A4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5A4F">
        <w:rPr>
          <w:rFonts w:ascii="Times New Roman" w:hAnsi="Times New Roman" w:cs="Times New Roman"/>
          <w:sz w:val="24"/>
          <w:szCs w:val="24"/>
        </w:rPr>
        <w:t>• автоматическое уведомление заявителей о мероприятиях и результатах принятия решения о зачислении / отказ в приеме документов;</w:t>
      </w:r>
    </w:p>
    <w:p w:rsidR="00B15A4F" w:rsidRPr="00B15A4F" w:rsidRDefault="00B15A4F" w:rsidP="00B15A4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5A4F">
        <w:rPr>
          <w:rFonts w:ascii="Times New Roman" w:hAnsi="Times New Roman" w:cs="Times New Roman"/>
          <w:sz w:val="24"/>
          <w:szCs w:val="24"/>
        </w:rPr>
        <w:t xml:space="preserve"> • авт</w:t>
      </w:r>
      <w:r>
        <w:rPr>
          <w:rFonts w:ascii="Times New Roman" w:hAnsi="Times New Roman" w:cs="Times New Roman"/>
          <w:sz w:val="24"/>
          <w:szCs w:val="24"/>
        </w:rPr>
        <w:t xml:space="preserve">оматическое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личных </w:t>
      </w:r>
      <w:r w:rsidRPr="00B15A4F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B15A4F">
        <w:rPr>
          <w:rFonts w:ascii="Times New Roman" w:hAnsi="Times New Roman" w:cs="Times New Roman"/>
          <w:sz w:val="24"/>
          <w:szCs w:val="24"/>
        </w:rPr>
        <w:t xml:space="preserve"> обучающихся при выпуске приказа о зачислении; </w:t>
      </w:r>
    </w:p>
    <w:p w:rsidR="00B15A4F" w:rsidRPr="00B15A4F" w:rsidRDefault="00B15A4F" w:rsidP="00B15A4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5A4F">
        <w:rPr>
          <w:rFonts w:ascii="Times New Roman" w:hAnsi="Times New Roman" w:cs="Times New Roman"/>
          <w:sz w:val="24"/>
          <w:szCs w:val="24"/>
        </w:rPr>
        <w:t xml:space="preserve">• работа с контингентом организации; </w:t>
      </w:r>
    </w:p>
    <w:p w:rsidR="003A78B8" w:rsidRDefault="00B15A4F" w:rsidP="00B15A4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5A4F">
        <w:rPr>
          <w:rFonts w:ascii="Times New Roman" w:hAnsi="Times New Roman" w:cs="Times New Roman"/>
          <w:sz w:val="24"/>
          <w:szCs w:val="24"/>
        </w:rPr>
        <w:t>• ведение данных об организации.</w:t>
      </w:r>
    </w:p>
    <w:p w:rsidR="00B15A4F" w:rsidRPr="00B15A4F" w:rsidRDefault="00B15A4F" w:rsidP="00B15A4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A78B8" w:rsidRPr="00B15A4F" w:rsidRDefault="00B15A4F" w:rsidP="00CB01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направить данные об ответственном л</w:t>
      </w:r>
      <w:r w:rsidR="00CB0121">
        <w:rPr>
          <w:rFonts w:ascii="Times New Roman" w:hAnsi="Times New Roman" w:cs="Times New Roman"/>
          <w:sz w:val="24"/>
          <w:szCs w:val="24"/>
        </w:rPr>
        <w:t xml:space="preserve">ице согласно приложенной форме </w:t>
      </w:r>
      <w:r w:rsidR="003A78B8" w:rsidRPr="00B15A4F">
        <w:rPr>
          <w:rFonts w:ascii="Times New Roman" w:hAnsi="Times New Roman" w:cs="Times New Roman"/>
          <w:sz w:val="24"/>
          <w:szCs w:val="24"/>
        </w:rPr>
        <w:t>в срок до 2</w:t>
      </w:r>
      <w:r w:rsidR="00CB0121">
        <w:rPr>
          <w:rFonts w:ascii="Times New Roman" w:hAnsi="Times New Roman" w:cs="Times New Roman"/>
          <w:sz w:val="24"/>
          <w:szCs w:val="24"/>
        </w:rPr>
        <w:t>5</w:t>
      </w:r>
      <w:r w:rsidR="003A78B8" w:rsidRPr="00B15A4F">
        <w:rPr>
          <w:rFonts w:ascii="Times New Roman" w:hAnsi="Times New Roman" w:cs="Times New Roman"/>
          <w:sz w:val="24"/>
          <w:szCs w:val="24"/>
        </w:rPr>
        <w:t>.07.2020</w:t>
      </w:r>
      <w:r w:rsidR="00120404" w:rsidRPr="00B15A4F">
        <w:rPr>
          <w:rFonts w:ascii="Times New Roman" w:hAnsi="Times New Roman" w:cs="Times New Roman"/>
          <w:sz w:val="24"/>
          <w:szCs w:val="24"/>
        </w:rPr>
        <w:t xml:space="preserve"> года</w:t>
      </w:r>
      <w:r w:rsidR="003A78B8" w:rsidRPr="00B15A4F"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proofErr w:type="spellStart"/>
      <w:r w:rsidR="003A78B8" w:rsidRPr="00B15A4F">
        <w:rPr>
          <w:rFonts w:ascii="Times New Roman" w:hAnsi="Times New Roman" w:cs="Times New Roman"/>
          <w:b/>
          <w:sz w:val="24"/>
          <w:szCs w:val="24"/>
          <w:lang w:val="en-US"/>
        </w:rPr>
        <w:t>uma</w:t>
      </w:r>
      <w:proofErr w:type="spellEnd"/>
      <w:r w:rsidR="003A78B8" w:rsidRPr="00B15A4F">
        <w:rPr>
          <w:rFonts w:ascii="Times New Roman" w:hAnsi="Times New Roman" w:cs="Times New Roman"/>
          <w:b/>
          <w:sz w:val="24"/>
          <w:szCs w:val="24"/>
        </w:rPr>
        <w:t>196565@</w:t>
      </w:r>
      <w:r w:rsidR="003A78B8" w:rsidRPr="00B15A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3A78B8" w:rsidRPr="00B15A4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A78B8" w:rsidRPr="00B15A4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3A78B8" w:rsidRPr="00B15A4F">
        <w:rPr>
          <w:rFonts w:ascii="Times New Roman" w:hAnsi="Times New Roman" w:cs="Times New Roman"/>
          <w:b/>
          <w:sz w:val="24"/>
          <w:szCs w:val="24"/>
        </w:rPr>
        <w:t>.</w:t>
      </w:r>
    </w:p>
    <w:p w:rsidR="003A78B8" w:rsidRPr="00B15A4F" w:rsidRDefault="003A78B8" w:rsidP="003A78B8">
      <w:pPr>
        <w:jc w:val="both"/>
        <w:rPr>
          <w:rFonts w:ascii="Times New Roman" w:hAnsi="Times New Roman" w:cs="Times New Roman"/>
          <w:sz w:val="24"/>
          <w:szCs w:val="24"/>
        </w:rPr>
      </w:pPr>
      <w:r w:rsidRPr="00B15A4F">
        <w:rPr>
          <w:rFonts w:ascii="Times New Roman" w:hAnsi="Times New Roman" w:cs="Times New Roman"/>
          <w:sz w:val="24"/>
          <w:szCs w:val="24"/>
        </w:rPr>
        <w:t xml:space="preserve"> </w:t>
      </w:r>
      <w:r w:rsidRPr="00B15A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78B8" w:rsidRPr="00B15A4F" w:rsidRDefault="003A78B8" w:rsidP="003A78B8">
      <w:pPr>
        <w:jc w:val="both"/>
        <w:rPr>
          <w:rFonts w:ascii="Times New Roman" w:hAnsi="Times New Roman" w:cs="Times New Roman"/>
          <w:sz w:val="24"/>
          <w:szCs w:val="24"/>
        </w:rPr>
      </w:pPr>
      <w:r w:rsidRPr="00B15A4F">
        <w:rPr>
          <w:rFonts w:ascii="Times New Roman" w:hAnsi="Times New Roman" w:cs="Times New Roman"/>
          <w:sz w:val="24"/>
          <w:szCs w:val="24"/>
        </w:rPr>
        <w:t xml:space="preserve">Приложение: на 1 л. в 1 экз. </w:t>
      </w:r>
    </w:p>
    <w:p w:rsidR="004C2AAB" w:rsidRPr="00B15A4F" w:rsidRDefault="005B27C3" w:rsidP="00CB0121">
      <w:pPr>
        <w:jc w:val="both"/>
        <w:rPr>
          <w:rFonts w:ascii="Times New Roman" w:hAnsi="Times New Roman" w:cs="Times New Roman"/>
          <w:sz w:val="24"/>
          <w:szCs w:val="24"/>
        </w:rPr>
      </w:pPr>
      <w:r w:rsidRPr="00B15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FB1" w:rsidRPr="00B15A4F" w:rsidRDefault="004C2AAB" w:rsidP="008A650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A4F">
        <w:rPr>
          <w:rFonts w:ascii="Times New Roman" w:hAnsi="Times New Roman" w:cs="Times New Roman"/>
          <w:sz w:val="24"/>
          <w:szCs w:val="24"/>
        </w:rPr>
        <w:t xml:space="preserve"> </w:t>
      </w:r>
      <w:r w:rsidR="00056FB1" w:rsidRPr="00B15A4F">
        <w:rPr>
          <w:rFonts w:ascii="Times New Roman" w:hAnsi="Times New Roman" w:cs="Times New Roman"/>
          <w:b/>
          <w:sz w:val="24"/>
          <w:szCs w:val="24"/>
        </w:rPr>
        <w:t>Начальник МКУ «УО</w:t>
      </w:r>
      <w:proofErr w:type="gramStart"/>
      <w:r w:rsidR="00056FB1" w:rsidRPr="00B15A4F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="00056FB1" w:rsidRPr="00B15A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Х. Исаева</w:t>
      </w:r>
    </w:p>
    <w:p w:rsidR="00056FB1" w:rsidRPr="003A78B8" w:rsidRDefault="00056FB1" w:rsidP="00056FB1">
      <w:pPr>
        <w:rPr>
          <w:rFonts w:ascii="Times New Roman" w:hAnsi="Times New Roman" w:cs="Times New Roman"/>
          <w:sz w:val="28"/>
          <w:szCs w:val="28"/>
        </w:rPr>
      </w:pPr>
    </w:p>
    <w:p w:rsidR="00056FB1" w:rsidRDefault="005B27C3" w:rsidP="00056FB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Исп.:</w:t>
      </w:r>
      <w:r w:rsidR="00056FB1">
        <w:rPr>
          <w:rFonts w:ascii="Times New Roman" w:hAnsi="Times New Roman" w:cs="Times New Roman"/>
          <w:i/>
          <w:sz w:val="16"/>
          <w:szCs w:val="16"/>
        </w:rPr>
        <w:t>Магомедова</w:t>
      </w:r>
      <w:proofErr w:type="spellEnd"/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У.К.</w:t>
      </w: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Тел.:8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903</w:t>
      </w:r>
      <w:r w:rsidR="005B27C3">
        <w:rPr>
          <w:rFonts w:ascii="Times New Roman" w:hAnsi="Times New Roman" w:cs="Times New Roman"/>
          <w:i/>
          <w:sz w:val="16"/>
          <w:szCs w:val="16"/>
        </w:rPr>
        <w:t> </w:t>
      </w:r>
      <w:r>
        <w:rPr>
          <w:rFonts w:ascii="Times New Roman" w:hAnsi="Times New Roman" w:cs="Times New Roman"/>
          <w:i/>
          <w:sz w:val="16"/>
          <w:szCs w:val="16"/>
        </w:rPr>
        <w:t>482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57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46</w:t>
      </w:r>
    </w:p>
    <w:p w:rsidR="00CB0121" w:rsidRDefault="00CB0121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CB0121" w:rsidRPr="00CB0121" w:rsidRDefault="00CB0121" w:rsidP="00CB01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012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B0121" w:rsidRDefault="00CB0121" w:rsidP="00CB01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0121">
        <w:rPr>
          <w:rFonts w:ascii="Times New Roman" w:hAnsi="Times New Roman" w:cs="Times New Roman"/>
          <w:sz w:val="24"/>
          <w:szCs w:val="24"/>
        </w:rPr>
        <w:t>к письму №685 от 17.07.2020г.</w:t>
      </w:r>
    </w:p>
    <w:p w:rsidR="00CB0121" w:rsidRDefault="00CB0121" w:rsidP="00CB01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0121" w:rsidRPr="00CB0121" w:rsidRDefault="00CB0121" w:rsidP="00CB0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21">
        <w:rPr>
          <w:rFonts w:ascii="Times New Roman" w:hAnsi="Times New Roman" w:cs="Times New Roman"/>
          <w:b/>
          <w:sz w:val="24"/>
          <w:szCs w:val="24"/>
        </w:rPr>
        <w:t>Сведения об ответственном лице за работу в системе АИС «Контингент»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2661"/>
        <w:gridCol w:w="1869"/>
      </w:tblGrid>
      <w:tr w:rsidR="00CB0121" w:rsidTr="00CB0121">
        <w:tc>
          <w:tcPr>
            <w:tcW w:w="704" w:type="dxa"/>
          </w:tcPr>
          <w:p w:rsidR="00CB0121" w:rsidRDefault="00CB0121" w:rsidP="00CB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CB0121" w:rsidRDefault="00CB0121" w:rsidP="00CB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559" w:type="dxa"/>
          </w:tcPr>
          <w:p w:rsidR="00CB0121" w:rsidRDefault="00CB0121" w:rsidP="00CB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61" w:type="dxa"/>
          </w:tcPr>
          <w:p w:rsidR="00CB0121" w:rsidRDefault="00CB0121" w:rsidP="00CB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CB0121" w:rsidRDefault="00CB0121" w:rsidP="00CB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</w:tr>
      <w:tr w:rsidR="00CB0121" w:rsidTr="00CB0121">
        <w:tc>
          <w:tcPr>
            <w:tcW w:w="704" w:type="dxa"/>
          </w:tcPr>
          <w:p w:rsidR="00CB0121" w:rsidRDefault="00CB0121" w:rsidP="00CB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0121" w:rsidRDefault="00CB0121" w:rsidP="00CB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0121" w:rsidRDefault="00CB0121" w:rsidP="00CB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B0121" w:rsidRDefault="00CB0121" w:rsidP="00CB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B0121" w:rsidRDefault="00CB0121" w:rsidP="00CB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21" w:rsidTr="00CB0121">
        <w:tc>
          <w:tcPr>
            <w:tcW w:w="704" w:type="dxa"/>
          </w:tcPr>
          <w:p w:rsidR="00CB0121" w:rsidRDefault="00CB0121" w:rsidP="00CB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0121" w:rsidRDefault="00CB0121" w:rsidP="00CB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0121" w:rsidRDefault="00CB0121" w:rsidP="00CB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B0121" w:rsidRDefault="00CB0121" w:rsidP="00CB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B0121" w:rsidRDefault="00CB0121" w:rsidP="00CB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121" w:rsidRPr="00CB0121" w:rsidRDefault="00CB0121" w:rsidP="00CB01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0121" w:rsidRDefault="00CB0121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CB0121" w:rsidRDefault="00CB0121" w:rsidP="00056FB1">
      <w:pPr>
        <w:rPr>
          <w:rFonts w:ascii="Times New Roman" w:hAnsi="Times New Roman" w:cs="Times New Roman"/>
          <w:i/>
          <w:sz w:val="16"/>
          <w:szCs w:val="16"/>
        </w:rPr>
      </w:pPr>
    </w:p>
    <w:sectPr w:rsidR="00CB0121" w:rsidSect="00CB01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B"/>
    <w:rsid w:val="00056FB1"/>
    <w:rsid w:val="000822F6"/>
    <w:rsid w:val="00120404"/>
    <w:rsid w:val="003369C8"/>
    <w:rsid w:val="003A78B8"/>
    <w:rsid w:val="00435D8F"/>
    <w:rsid w:val="004C2AAB"/>
    <w:rsid w:val="0050727A"/>
    <w:rsid w:val="005B27C3"/>
    <w:rsid w:val="005D01C5"/>
    <w:rsid w:val="005D3299"/>
    <w:rsid w:val="00662EC3"/>
    <w:rsid w:val="006920A3"/>
    <w:rsid w:val="008A6503"/>
    <w:rsid w:val="009331AD"/>
    <w:rsid w:val="00A26366"/>
    <w:rsid w:val="00A2731B"/>
    <w:rsid w:val="00B15A4F"/>
    <w:rsid w:val="00C704CB"/>
    <w:rsid w:val="00CA1AA7"/>
    <w:rsid w:val="00CB0121"/>
    <w:rsid w:val="00D3278E"/>
    <w:rsid w:val="00EA7783"/>
    <w:rsid w:val="00EC15C8"/>
    <w:rsid w:val="00F60BB0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72B8"/>
  <w15:docId w15:val="{25044AC7-AFE3-4DB5-A006-A00483D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2020-07-17T08:32:00Z</dcterms:created>
  <dcterms:modified xsi:type="dcterms:W3CDTF">2020-07-17T08:32:00Z</dcterms:modified>
</cp:coreProperties>
</file>