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2A" w:rsidRPr="00AA7F07" w:rsidRDefault="004F0880" w:rsidP="006933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7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Отчет</w:t>
      </w:r>
    </w:p>
    <w:p w:rsidR="004F0880" w:rsidRPr="00AA7F07" w:rsidRDefault="004F0880" w:rsidP="006933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</w:t>
      </w:r>
      <w:r w:rsidR="00AA7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A7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мероприятий ко Дню образования ДАССР</w:t>
      </w:r>
    </w:p>
    <w:p w:rsidR="004F0880" w:rsidRPr="00AA7F07" w:rsidRDefault="00E1133B" w:rsidP="0069332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Цурмахинская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</w:t>
      </w:r>
      <w:r w:rsidR="004F0880" w:rsidRPr="00AA7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ОШ»</w:t>
      </w:r>
      <w:r w:rsidR="00AA7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F0880" w:rsidRPr="00AA7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2020 г.</w:t>
      </w:r>
    </w:p>
    <w:p w:rsidR="00890E25" w:rsidRDefault="00890E25" w:rsidP="006933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Цурмахинская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НОШ» согласно  </w:t>
      </w:r>
      <w:r w:rsidRPr="00890E2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</w:t>
      </w:r>
      <w:r w:rsidRPr="00890E25">
        <w:rPr>
          <w:rFonts w:ascii="Times New Roman" w:hAnsi="Times New Roman" w:cs="Times New Roman"/>
          <w:sz w:val="28"/>
          <w:szCs w:val="32"/>
        </w:rPr>
        <w:t xml:space="preserve">лану мероприятий, посвященных празднованию </w:t>
      </w:r>
      <w:r w:rsidRPr="00890E25">
        <w:rPr>
          <w:rFonts w:ascii="Times New Roman" w:hAnsi="Times New Roman" w:cs="Times New Roman"/>
          <w:color w:val="000000" w:themeColor="text1"/>
          <w:sz w:val="28"/>
          <w:szCs w:val="32"/>
        </w:rPr>
        <w:t>100-летия со дня образования Дагестанской АССР</w:t>
      </w:r>
      <w:r w:rsidRPr="00890E25">
        <w:rPr>
          <w:rFonts w:ascii="Times New Roman" w:eastAsia="Times New Roman" w:hAnsi="Times New Roman" w:cs="Times New Roman"/>
          <w:bCs/>
          <w:color w:val="000000" w:themeColor="text1"/>
          <w:sz w:val="28"/>
          <w:szCs w:val="32"/>
        </w:rPr>
        <w:t xml:space="preserve"> в</w:t>
      </w:r>
      <w:r w:rsidRPr="00890E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</w:rPr>
        <w:t xml:space="preserve"> </w:t>
      </w:r>
      <w:r w:rsidRPr="00890E25">
        <w:rPr>
          <w:rFonts w:ascii="Times New Roman" w:eastAsia="Times New Roman" w:hAnsi="Times New Roman" w:cs="Times New Roman"/>
          <w:b/>
          <w:color w:val="000000" w:themeColor="text1"/>
          <w:sz w:val="36"/>
          <w:szCs w:val="32"/>
        </w:rPr>
        <w:br/>
      </w:r>
      <w:r w:rsidRPr="00890E2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90E25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"</w:t>
      </w:r>
      <w:proofErr w:type="spellStart"/>
      <w:r w:rsidRPr="00890E25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>Цурмахинская</w:t>
      </w:r>
      <w:proofErr w:type="spellEnd"/>
      <w:r w:rsidRPr="00890E25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 НОШ</w:t>
      </w:r>
      <w:r w:rsidRPr="00890E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следующие  в</w:t>
      </w:r>
      <w:r w:rsidR="004F0880" w:rsidRPr="00AA7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неклассные мероприяти</w:t>
      </w:r>
      <w:r w:rsidR="00E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</w:t>
      </w:r>
      <w:r w:rsidR="00E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проведены беседы, </w:t>
      </w:r>
      <w:r w:rsidR="004F0880" w:rsidRPr="00AA7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линейки</w:t>
      </w:r>
      <w:r w:rsidR="00E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0880" w:rsidRPr="00AA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0880" w:rsidRPr="00AA7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оформлены тематические стенды и уголки, посвященные этой </w:t>
      </w:r>
      <w:r w:rsidR="00E1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дате.</w:t>
      </w:r>
      <w:r w:rsidR="00676968" w:rsidRPr="0067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968" w:rsidRPr="00AA7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тематические </w:t>
      </w:r>
      <w:hyperlink r:id="rId4" w:tooltip="Классный час" w:history="1">
        <w:r w:rsidR="00676968" w:rsidRPr="00AA7F0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классные часы</w:t>
        </w:r>
      </w:hyperlink>
      <w:r w:rsidR="00676968" w:rsidRPr="00AA7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76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«Дагестан – наш край родной»       </w:t>
      </w:r>
    </w:p>
    <w:p w:rsidR="004F0880" w:rsidRPr="00AA7F07" w:rsidRDefault="00676968" w:rsidP="0069332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</w:p>
    <w:p w:rsidR="004F0880" w:rsidRPr="00AA7F07" w:rsidRDefault="004F0880" w:rsidP="004F08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680"/>
      </w:tblGrid>
      <w:tr w:rsidR="0069332A" w:rsidRPr="00AA7F07" w:rsidTr="00676968">
        <w:trPr>
          <w:trHeight w:val="5082"/>
        </w:trPr>
        <w:tc>
          <w:tcPr>
            <w:tcW w:w="9661" w:type="dxa"/>
          </w:tcPr>
          <w:tbl>
            <w:tblPr>
              <w:tblW w:w="9464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02"/>
              <w:gridCol w:w="4732"/>
              <w:gridCol w:w="869"/>
              <w:gridCol w:w="1261"/>
              <w:gridCol w:w="20"/>
              <w:gridCol w:w="2180"/>
            </w:tblGrid>
            <w:tr w:rsidR="0069332A" w:rsidRPr="00AA7F07" w:rsidTr="00676968">
              <w:trPr>
                <w:trHeight w:val="80"/>
              </w:trPr>
              <w:tc>
                <w:tcPr>
                  <w:tcW w:w="0" w:type="auto"/>
                  <w:tcBorders>
                    <w:top w:val="single" w:sz="2" w:space="0" w:color="E7E7E7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69332A" w:rsidP="0069332A">
                  <w:pPr>
                    <w:spacing w:after="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7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69332A" w:rsidP="0069332A">
                  <w:pPr>
                    <w:spacing w:after="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7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69332A" w:rsidP="0069332A">
                  <w:pPr>
                    <w:spacing w:after="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7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Класс</w:t>
                  </w:r>
                </w:p>
              </w:tc>
              <w:tc>
                <w:tcPr>
                  <w:tcW w:w="1261" w:type="dxa"/>
                  <w:tcBorders>
                    <w:top w:val="single" w:sz="2" w:space="0" w:color="E7E7E7"/>
                    <w:lef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69332A" w:rsidP="0069332A">
                  <w:pPr>
                    <w:spacing w:after="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7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Дата</w:t>
                  </w:r>
                </w:p>
              </w:tc>
              <w:tc>
                <w:tcPr>
                  <w:tcW w:w="20" w:type="dxa"/>
                  <w:tcBorders>
                    <w:top w:val="single" w:sz="2" w:space="0" w:color="E7E7E7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9332A" w:rsidRPr="00AA7F07" w:rsidRDefault="0069332A" w:rsidP="0069332A">
                  <w:pPr>
                    <w:spacing w:after="0" w:line="240" w:lineRule="auto"/>
                    <w:ind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69332A" w:rsidP="0069332A">
                  <w:pPr>
                    <w:spacing w:after="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7F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Ответственные</w:t>
                  </w:r>
                </w:p>
              </w:tc>
            </w:tr>
            <w:tr w:rsidR="0069332A" w:rsidRPr="00AA7F07" w:rsidTr="00676968">
              <w:trPr>
                <w:trHeight w:val="80"/>
              </w:trPr>
              <w:tc>
                <w:tcPr>
                  <w:tcW w:w="0" w:type="auto"/>
                  <w:tcBorders>
                    <w:top w:val="single" w:sz="2" w:space="0" w:color="E7E7E7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69332A" w:rsidP="0069332A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C802C7" w:rsidP="00890E25">
                  <w:pPr>
                    <w:spacing w:before="375" w:after="450" w:line="240" w:lineRule="auto"/>
                    <w:ind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Оформление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стенда на тему: «100 лет образования ДАССР</w:t>
                  </w:r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676968" w:rsidP="0069332A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1-4</w:t>
                  </w:r>
                </w:p>
              </w:tc>
              <w:tc>
                <w:tcPr>
                  <w:tcW w:w="1261" w:type="dxa"/>
                  <w:tcBorders>
                    <w:top w:val="single" w:sz="2" w:space="0" w:color="E7E7E7"/>
                    <w:lef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76968" w:rsidRPr="00AA7F07" w:rsidRDefault="00BD0285" w:rsidP="00676968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17.12</w:t>
                  </w:r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</w:t>
                  </w:r>
                  <w:r w:rsidR="006769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" w:type="dxa"/>
                  <w:tcBorders>
                    <w:top w:val="single" w:sz="2" w:space="0" w:color="E7E7E7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9332A" w:rsidRPr="00AA7F07" w:rsidRDefault="0069332A" w:rsidP="0069332A">
                  <w:pPr>
                    <w:spacing w:before="375" w:after="450" w:line="240" w:lineRule="auto"/>
                    <w:ind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BD0285" w:rsidP="00BD0285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Педагог-психолог</w:t>
                  </w:r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69332A" w:rsidRPr="00AA7F07" w:rsidTr="00676968">
              <w:trPr>
                <w:trHeight w:val="80"/>
              </w:trPr>
              <w:tc>
                <w:tcPr>
                  <w:tcW w:w="0" w:type="auto"/>
                  <w:tcBorders>
                    <w:top w:val="single" w:sz="2" w:space="0" w:color="E7E7E7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69332A" w:rsidP="0069332A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C802C7" w:rsidP="00C802C7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.ч</w:t>
                  </w:r>
                  <w:proofErr w:type="gramEnd"/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ас</w:t>
                  </w:r>
                  <w:proofErr w:type="spellEnd"/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 «Дагестан - наш край родной»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4F0880" w:rsidP="0069332A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2" w:space="0" w:color="E7E7E7"/>
                    <w:lef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BD0285" w:rsidRDefault="00676968" w:rsidP="00BD0285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BD02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28.1</w:t>
                  </w:r>
                  <w:r w:rsidR="00BD0285"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1.20</w:t>
                  </w:r>
                  <w:r w:rsidR="00BD028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F0880" w:rsidRPr="00AA7F07" w:rsidRDefault="00BD0285" w:rsidP="00BD0285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12.12.20.    </w:t>
                  </w:r>
                </w:p>
              </w:tc>
              <w:tc>
                <w:tcPr>
                  <w:tcW w:w="20" w:type="dxa"/>
                  <w:tcBorders>
                    <w:top w:val="single" w:sz="2" w:space="0" w:color="E7E7E7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9332A" w:rsidRPr="00AA7F07" w:rsidRDefault="0069332A" w:rsidP="00693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69332A" w:rsidRPr="00AA7F07" w:rsidRDefault="0069332A" w:rsidP="0069332A">
                  <w:pPr>
                    <w:spacing w:before="375" w:after="450" w:line="240" w:lineRule="auto"/>
                    <w:ind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BD0285" w:rsidP="00BD0285">
                  <w:pPr>
                    <w:spacing w:before="375" w:after="450" w:line="240" w:lineRule="auto"/>
                    <w:ind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</w:t>
                  </w:r>
                  <w:proofErr w:type="spellStart"/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ук</w:t>
                  </w:r>
                  <w:proofErr w:type="spellEnd"/>
                </w:p>
              </w:tc>
            </w:tr>
            <w:tr w:rsidR="0069332A" w:rsidRPr="00AA7F07" w:rsidTr="00676968">
              <w:trPr>
                <w:trHeight w:val="80"/>
              </w:trPr>
              <w:tc>
                <w:tcPr>
                  <w:tcW w:w="0" w:type="auto"/>
                  <w:tcBorders>
                    <w:top w:val="single" w:sz="2" w:space="0" w:color="E7E7E7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69332A" w:rsidP="0069332A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69332A" w:rsidP="00676968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Линейка среди учащихся на тему</w:t>
                  </w:r>
                  <w:proofErr w:type="gramStart"/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  <w:r w:rsidR="0067696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Образование ДАССР»</w:t>
                  </w:r>
                </w:p>
              </w:tc>
              <w:tc>
                <w:tcPr>
                  <w:tcW w:w="0" w:type="auto"/>
                  <w:tcBorders>
                    <w:top w:val="single" w:sz="2" w:space="0" w:color="E7E7E7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676968" w:rsidP="0069332A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1-4</w:t>
                  </w:r>
                </w:p>
              </w:tc>
              <w:tc>
                <w:tcPr>
                  <w:tcW w:w="1261" w:type="dxa"/>
                  <w:tcBorders>
                    <w:top w:val="single" w:sz="2" w:space="0" w:color="E7E7E7"/>
                    <w:left w:val="single" w:sz="4" w:space="0" w:color="auto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4F0880" w:rsidRPr="00AA7F07" w:rsidRDefault="00676968" w:rsidP="0069332A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25. 11</w:t>
                  </w:r>
                  <w:r w:rsidR="0069332A"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.20</w:t>
                  </w:r>
                </w:p>
              </w:tc>
              <w:tc>
                <w:tcPr>
                  <w:tcW w:w="20" w:type="dxa"/>
                  <w:tcBorders>
                    <w:top w:val="single" w:sz="2" w:space="0" w:color="E7E7E7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9332A" w:rsidRPr="00AA7F07" w:rsidRDefault="0069332A" w:rsidP="0069332A">
                  <w:pPr>
                    <w:spacing w:before="375" w:after="450" w:line="240" w:lineRule="auto"/>
                    <w:ind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E7E7E7"/>
                  </w:tcBorders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69332A" w:rsidRPr="00AA7F07" w:rsidRDefault="0069332A" w:rsidP="00676968">
                  <w:pPr>
                    <w:spacing w:before="375" w:after="450" w:line="240" w:lineRule="auto"/>
                    <w:ind w:right="30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F0880" w:rsidRPr="00AA7F07" w:rsidRDefault="0069332A" w:rsidP="0069332A">
                  <w:pPr>
                    <w:spacing w:before="375" w:after="450" w:line="240" w:lineRule="auto"/>
                    <w:ind w:left="30" w:right="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</w:t>
                  </w:r>
                  <w:proofErr w:type="gramStart"/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.р</w:t>
                  </w:r>
                  <w:proofErr w:type="gramEnd"/>
                  <w:r w:rsidRPr="00AA7F0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ук</w:t>
                  </w:r>
                </w:p>
              </w:tc>
            </w:tr>
          </w:tbl>
          <w:p w:rsidR="0069332A" w:rsidRPr="00AA7F07" w:rsidRDefault="0069332A" w:rsidP="004F0880">
            <w:pPr>
              <w:shd w:val="clear" w:color="auto" w:fill="FFFFFF"/>
              <w:spacing w:before="375" w:after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B33C1" w:rsidRPr="00AA7F07" w:rsidRDefault="001B33C1" w:rsidP="001B33C1">
      <w:pPr>
        <w:rPr>
          <w:rFonts w:ascii="Times New Roman" w:hAnsi="Times New Roman" w:cs="Times New Roman"/>
          <w:sz w:val="28"/>
          <w:szCs w:val="28"/>
        </w:rPr>
      </w:pPr>
    </w:p>
    <w:p w:rsidR="00AA7F07" w:rsidRDefault="00AA7F07" w:rsidP="001B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A7F07" w:rsidRDefault="00AA7F07" w:rsidP="001B33C1">
      <w:pPr>
        <w:rPr>
          <w:rFonts w:ascii="Times New Roman" w:hAnsi="Times New Roman" w:cs="Times New Roman"/>
          <w:sz w:val="28"/>
          <w:szCs w:val="28"/>
        </w:rPr>
      </w:pPr>
    </w:p>
    <w:p w:rsidR="002E3DA8" w:rsidRPr="00AA7F07" w:rsidRDefault="00C802C7" w:rsidP="00890E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02C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84600" cy="4606325"/>
            <wp:effectExtent l="0" t="781050" r="0" b="765775"/>
            <wp:docPr id="3" name="Рисунок 1" descr="C:\Users\User\Desktop\20210111_10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0111_101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2622" cy="461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DA8" w:rsidRPr="00AA7F07" w:rsidSect="00E1133B">
      <w:pgSz w:w="11906" w:h="16838"/>
      <w:pgMar w:top="709" w:right="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80"/>
    <w:rsid w:val="001B33C1"/>
    <w:rsid w:val="002E3DA8"/>
    <w:rsid w:val="00437C15"/>
    <w:rsid w:val="004F0880"/>
    <w:rsid w:val="00676968"/>
    <w:rsid w:val="0069332A"/>
    <w:rsid w:val="007956B9"/>
    <w:rsid w:val="00874760"/>
    <w:rsid w:val="00890E25"/>
    <w:rsid w:val="00AA7F07"/>
    <w:rsid w:val="00BD0285"/>
    <w:rsid w:val="00BF1807"/>
    <w:rsid w:val="00C802C7"/>
    <w:rsid w:val="00E1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F0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90E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andia.ru/text/category/klassnij_ch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Links>
    <vt:vector size="6" baseType="variant">
      <vt:variant>
        <vt:i4>2228233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https://pandia.ru/text/category/klassnij_chas/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Пользователь</cp:lastModifiedBy>
  <cp:revision>1</cp:revision>
  <dcterms:created xsi:type="dcterms:W3CDTF">2020-01-27T05:13:00Z</dcterms:created>
  <dcterms:modified xsi:type="dcterms:W3CDTF">2021-01-11T07:30:00Z</dcterms:modified>
</cp:coreProperties>
</file>